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C1315" w14:textId="23203D00" w:rsidR="00423AD4" w:rsidRPr="00423AD4" w:rsidRDefault="00423AD4">
      <w:pPr>
        <w:rPr>
          <w:rFonts w:ascii="Arial" w:hAnsi="Arial" w:cs="Arial"/>
          <w:sz w:val="20"/>
          <w:szCs w:val="20"/>
        </w:rPr>
      </w:pPr>
      <w:r w:rsidRPr="00423AD4">
        <w:rPr>
          <w:rFonts w:ascii="Arial" w:hAnsi="Arial" w:cs="Arial"/>
          <w:sz w:val="20"/>
          <w:szCs w:val="20"/>
        </w:rPr>
        <w:t>CalFresh Social Media Carousel – Social Post Copy Physical Activity #1</w:t>
      </w:r>
    </w:p>
    <w:p w14:paraId="7A066DD8" w14:textId="77777777" w:rsidR="00423AD4" w:rsidRPr="00423AD4" w:rsidRDefault="00423AD4" w:rsidP="00423AD4">
      <w:pPr>
        <w:pStyle w:val="ql-indent-1"/>
        <w:shd w:val="clear" w:color="auto" w:fill="FFFFFF"/>
        <w:spacing w:line="360" w:lineRule="auto"/>
        <w:rPr>
          <w:rFonts w:ascii="Arial" w:hAnsi="Arial" w:cs="Arial"/>
          <w:sz w:val="20"/>
          <w:szCs w:val="20"/>
        </w:rPr>
      </w:pPr>
      <w:r w:rsidRPr="00423AD4">
        <w:rPr>
          <w:rFonts w:ascii="Arial" w:hAnsi="Arial" w:cs="Arial"/>
          <w:sz w:val="20"/>
          <w:szCs w:val="20"/>
        </w:rPr>
        <w:t xml:space="preserve">All over California, people just like you are having their own healthy habit moments, and you can too. Whether it’s getting a few extra steps in with friends or introducing your family to a new veggie, we all have the power to uncover new healthy habits. </w:t>
      </w:r>
      <w:r w:rsidRPr="00423AD4">
        <w:rPr>
          <w:rFonts w:ascii="Apple Color Emoji" w:hAnsi="Apple Color Emoji" w:cs="Apple Color Emoji"/>
          <w:sz w:val="20"/>
          <w:szCs w:val="20"/>
        </w:rPr>
        <w:t>💪🍏</w:t>
      </w:r>
      <w:r w:rsidRPr="00423AD4">
        <w:rPr>
          <w:rFonts w:ascii="Arial" w:hAnsi="Arial" w:cs="Arial"/>
          <w:sz w:val="20"/>
          <w:szCs w:val="20"/>
        </w:rPr>
        <w:t xml:space="preserve"> Join others like you in creating healthier families and communities today! To learn more, visit UncoverHealthyHabits.com. #CalFreshHealthyLiving and #UncoverHealthyHabits </w:t>
      </w:r>
    </w:p>
    <w:p w14:paraId="081AC84A" w14:textId="43F07006" w:rsidR="00423AD4" w:rsidRDefault="00423AD4" w:rsidP="00423AD4"/>
    <w:sectPr w:rsidR="00423A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CB39F8"/>
    <w:multiLevelType w:val="multilevel"/>
    <w:tmpl w:val="23480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0290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AD4"/>
    <w:rsid w:val="002406DC"/>
    <w:rsid w:val="00423AD4"/>
    <w:rsid w:val="006377E4"/>
    <w:rsid w:val="00E2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3186D3"/>
  <w15:chartTrackingRefBased/>
  <w15:docId w15:val="{BF62C27A-F0F3-9E41-BA8B-5D59A603E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3A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3A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3A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3A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3A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3A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3A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3A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3A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3A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3A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3A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3AD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3AD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3A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3A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3A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3A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23A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3A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3A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3A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3A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3A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3A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3A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3A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3AD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3AD4"/>
    <w:rPr>
      <w:b/>
      <w:bCs/>
      <w:smallCaps/>
      <w:color w:val="0F4761" w:themeColor="accent1" w:themeShade="BF"/>
      <w:spacing w:val="5"/>
    </w:rPr>
  </w:style>
  <w:style w:type="paragraph" w:customStyle="1" w:styleId="ql-indent-1">
    <w:name w:val="ql-indent-1"/>
    <w:basedOn w:val="Normal"/>
    <w:rsid w:val="00423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5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Brianna Redmond</dc:creator>
  <cp:keywords/>
  <dc:description/>
  <cp:lastModifiedBy>Brianna Redmond</cp:lastModifiedBy>
  <cp:revision>3</cp:revision>
  <dcterms:created xsi:type="dcterms:W3CDTF">2025-05-13T18:22:00Z</dcterms:created>
  <dcterms:modified xsi:type="dcterms:W3CDTF">2025-05-13T18:26:00Z</dcterms:modified>
</cp:coreProperties>
</file>